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76" w:rsidRPr="00E65DD7" w:rsidRDefault="00E128A2" w:rsidP="001C3F76">
      <w:pPr>
        <w:tabs>
          <w:tab w:val="left" w:pos="4824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13A2FEB" wp14:editId="504CFEAC">
            <wp:simplePos x="0" y="0"/>
            <wp:positionH relativeFrom="column">
              <wp:posOffset>-230505</wp:posOffset>
            </wp:positionH>
            <wp:positionV relativeFrom="paragraph">
              <wp:posOffset>147955</wp:posOffset>
            </wp:positionV>
            <wp:extent cx="1657350" cy="119761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_logo_academie_Rou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F76">
        <w:rPr>
          <w:rFonts w:ascii="Arial" w:hAnsi="Arial" w:cs="Arial"/>
          <w:b/>
          <w:bCs/>
          <w:sz w:val="22"/>
          <w:szCs w:val="22"/>
        </w:rPr>
        <w:tab/>
      </w:r>
    </w:p>
    <w:p w:rsidR="001C3F76" w:rsidRPr="00E65DD7" w:rsidRDefault="001C3F76" w:rsidP="001C3F76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D0E590" wp14:editId="57039616">
                <wp:simplePos x="0" y="0"/>
                <wp:positionH relativeFrom="column">
                  <wp:posOffset>1747520</wp:posOffset>
                </wp:positionH>
                <wp:positionV relativeFrom="paragraph">
                  <wp:posOffset>58420</wp:posOffset>
                </wp:positionV>
                <wp:extent cx="4942840" cy="110934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F76" w:rsidRDefault="001C3F76" w:rsidP="008F0B40">
                            <w:pPr>
                              <w:tabs>
                                <w:tab w:val="left" w:pos="0"/>
                              </w:tabs>
                              <w:ind w:right="-18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D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ÉCHANGES INDIVIDUELS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MOYENNE </w:t>
                            </w:r>
                            <w:r w:rsidRPr="003A1D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DURÉE</w:t>
                            </w:r>
                          </w:p>
                          <w:p w:rsidR="001C3F76" w:rsidRPr="003A1DCA" w:rsidRDefault="001C3F76" w:rsidP="00CA3854">
                            <w:pPr>
                              <w:tabs>
                                <w:tab w:val="left" w:pos="0"/>
                              </w:tabs>
                              <w:ind w:right="-18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PROGRAMME BRIGITTE SAUZAY -</w:t>
                            </w:r>
                          </w:p>
                          <w:p w:rsidR="001C3F76" w:rsidRPr="003A1DCA" w:rsidRDefault="001C3F76" w:rsidP="008F0B40">
                            <w:pPr>
                              <w:ind w:right="3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C3F76" w:rsidRPr="003A1DCA" w:rsidRDefault="001C3F76" w:rsidP="008F0B40">
                            <w:pPr>
                              <w:ind w:right="3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D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TRANSFERT DE L’AUTORITÉ PARENTALE CONCERNANT</w:t>
                            </w:r>
                            <w:r w:rsidRPr="003A1D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UN ÉLÈVE MINEUR</w:t>
                            </w:r>
                          </w:p>
                          <w:p w:rsidR="001C3F76" w:rsidRPr="003A1DCA" w:rsidRDefault="001C3F76" w:rsidP="008F0B40">
                            <w:pPr>
                              <w:ind w:right="-1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D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PARTICIPANT A UN ÉCHANGE INDIVIDUEL D'ÉLÈVES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MOYENNE</w:t>
                            </w:r>
                            <w:r w:rsidRPr="003A1DC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DURÉE</w:t>
                            </w:r>
                          </w:p>
                          <w:p w:rsidR="001C3F76" w:rsidRPr="003A1DCA" w:rsidRDefault="001C3F76" w:rsidP="008F0B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C3F76" w:rsidRPr="003A1DCA" w:rsidRDefault="001C3F76" w:rsidP="008F0B40">
                            <w:pPr>
                              <w:pStyle w:val="Titre2"/>
                              <w:spacing w:line="240" w:lineRule="auto"/>
                              <w:ind w:right="3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A1DC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À COMPLÉTER UNIQUEMENT PAR VOIE ÉLECTRONIQUE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0E59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37.6pt;margin-top:4.6pt;width:389.2pt;height:8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" stroked="f">
                <v:textbox>
                  <w:txbxContent>
                    <w:p w:rsidR="001C3F76" w:rsidRDefault="001C3F76" w:rsidP="008F0B40">
                      <w:pPr>
                        <w:tabs>
                          <w:tab w:val="left" w:pos="0"/>
                        </w:tabs>
                        <w:ind w:right="-18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D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ÉCHANGES INDIVIDUELS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MOYENNE </w:t>
                      </w:r>
                      <w:r w:rsidRPr="003A1D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DURÉE</w:t>
                      </w:r>
                    </w:p>
                    <w:p w:rsidR="001C3F76" w:rsidRPr="003A1DCA" w:rsidRDefault="001C3F76" w:rsidP="00CA3854">
                      <w:pPr>
                        <w:tabs>
                          <w:tab w:val="left" w:pos="0"/>
                        </w:tabs>
                        <w:ind w:right="-18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PROGRAMME BRIGITTE SAUZAY -</w:t>
                      </w:r>
                    </w:p>
                    <w:p w:rsidR="001C3F76" w:rsidRPr="003A1DCA" w:rsidRDefault="001C3F76" w:rsidP="008F0B40">
                      <w:pPr>
                        <w:ind w:right="3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C3F76" w:rsidRPr="003A1DCA" w:rsidRDefault="001C3F76" w:rsidP="008F0B40">
                      <w:pPr>
                        <w:ind w:right="3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D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TRANSFERT DE L’AUTORITÉ PARENTALE CONCERNANT</w:t>
                      </w:r>
                      <w:r w:rsidRPr="003A1D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UN ÉLÈVE MINEUR</w:t>
                      </w:r>
                    </w:p>
                    <w:p w:rsidR="001C3F76" w:rsidRPr="003A1DCA" w:rsidRDefault="001C3F76" w:rsidP="008F0B40">
                      <w:pPr>
                        <w:ind w:right="-1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D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PARTICIPANT A UN ÉCHANGE INDIVIDUEL D'ÉLÈVES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MOYENNE</w:t>
                      </w:r>
                      <w:r w:rsidRPr="003A1DC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DURÉE</w:t>
                      </w:r>
                    </w:p>
                    <w:p w:rsidR="001C3F76" w:rsidRPr="003A1DCA" w:rsidRDefault="001C3F76" w:rsidP="008F0B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C3F76" w:rsidRPr="003A1DCA" w:rsidRDefault="001C3F76" w:rsidP="008F0B40">
                      <w:pPr>
                        <w:pStyle w:val="Titre2"/>
                        <w:spacing w:line="240" w:lineRule="auto"/>
                        <w:ind w:right="36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A1DCA">
                        <w:rPr>
                          <w:i/>
                          <w:iCs/>
                          <w:sz w:val="20"/>
                          <w:szCs w:val="20"/>
                        </w:rPr>
                        <w:t>À COMPLÉTER UNIQUEMENT PAR VOIE ÉLECTRONIQUE</w:t>
                      </w:r>
                    </w:p>
                  </w:txbxContent>
                </v:textbox>
              </v:shape>
            </w:pict>
          </mc:Fallback>
        </mc:AlternateContent>
      </w:r>
    </w:p>
    <w:p w:rsidR="001C3F76" w:rsidRPr="00E65DD7" w:rsidRDefault="001C3F76" w:rsidP="001C3F76">
      <w:pPr>
        <w:tabs>
          <w:tab w:val="left" w:pos="4246"/>
        </w:tabs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E65DD7">
        <w:rPr>
          <w:rFonts w:ascii="Arial" w:hAnsi="Arial" w:cs="Arial"/>
          <w:b/>
          <w:bCs/>
          <w:sz w:val="22"/>
          <w:szCs w:val="22"/>
        </w:rPr>
        <w:tab/>
      </w:r>
    </w:p>
    <w:p w:rsidR="001C3F76" w:rsidRPr="00E65DD7" w:rsidRDefault="001C3F76" w:rsidP="001C3F76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C3F76" w:rsidRPr="00E65DD7" w:rsidRDefault="001C3F76" w:rsidP="001C3F76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1C3F76" w:rsidRDefault="001C3F76" w:rsidP="001C3F76">
      <w:pPr>
        <w:spacing w:line="480" w:lineRule="auto"/>
        <w:rPr>
          <w:rFonts w:ascii="Arial" w:hAnsi="Arial" w:cs="Arial"/>
          <w:sz w:val="22"/>
          <w:szCs w:val="22"/>
        </w:rPr>
      </w:pPr>
    </w:p>
    <w:p w:rsidR="001C3F76" w:rsidRDefault="001C3F76" w:rsidP="001C3F76">
      <w:pPr>
        <w:spacing w:line="480" w:lineRule="auto"/>
        <w:rPr>
          <w:rFonts w:ascii="Arial" w:hAnsi="Arial" w:cs="Arial"/>
          <w:sz w:val="22"/>
          <w:szCs w:val="22"/>
        </w:rPr>
      </w:pPr>
    </w:p>
    <w:p w:rsidR="001C3F76" w:rsidRPr="00E65DD7" w:rsidRDefault="001C3F76" w:rsidP="001C3F76">
      <w:pPr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Je / Nous soussigné(e)s : 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Nom : </w:t>
      </w:r>
      <w:r w:rsidRPr="00E65DD7">
        <w:rPr>
          <w:rFonts w:ascii="Arial" w:hAnsi="Arial" w:cs="Arial"/>
          <w:sz w:val="22"/>
          <w:szCs w:val="22"/>
        </w:rPr>
        <w:tab/>
        <w:t>Prénom :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Né(e) le : </w:t>
      </w:r>
      <w:r w:rsidRPr="00E65DD7">
        <w:rPr>
          <w:rFonts w:ascii="Arial" w:hAnsi="Arial" w:cs="Arial"/>
          <w:sz w:val="22"/>
          <w:szCs w:val="22"/>
        </w:rPr>
        <w:tab/>
        <w:t>À :</w:t>
      </w:r>
    </w:p>
    <w:p w:rsidR="001C3F76" w:rsidRPr="00E65DD7" w:rsidRDefault="001C3F76" w:rsidP="001C3F76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Agissant en qualité de :</w:t>
      </w:r>
      <w:r w:rsidRPr="00E65DD7">
        <w:rPr>
          <w:rFonts w:ascii="Arial" w:hAnsi="Arial" w:cs="Arial"/>
          <w:sz w:val="22"/>
          <w:szCs w:val="22"/>
        </w:rPr>
        <w:tab/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père</w:t>
      </w:r>
      <w:r w:rsidRPr="00E65DD7">
        <w:rPr>
          <w:rFonts w:ascii="Arial" w:hAnsi="Arial" w:cs="Arial"/>
          <w:sz w:val="22"/>
          <w:szCs w:val="22"/>
        </w:rPr>
        <w:tab/>
        <w:t xml:space="preserve">     </w:t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mère</w:t>
      </w:r>
      <w:r w:rsidRPr="00E65DD7">
        <w:rPr>
          <w:rFonts w:ascii="Arial" w:hAnsi="Arial" w:cs="Arial"/>
          <w:sz w:val="22"/>
          <w:szCs w:val="22"/>
        </w:rPr>
        <w:tab/>
        <w:t xml:space="preserve">     </w:t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tuteur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Domicilié(e) :</w:t>
      </w:r>
    </w:p>
    <w:p w:rsidR="001C3F76" w:rsidRPr="00E65DD7" w:rsidRDefault="001C3F76" w:rsidP="001C3F76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Nom : </w:t>
      </w:r>
      <w:r w:rsidRPr="00E65DD7">
        <w:rPr>
          <w:rFonts w:ascii="Arial" w:hAnsi="Arial" w:cs="Arial"/>
          <w:sz w:val="22"/>
          <w:szCs w:val="22"/>
        </w:rPr>
        <w:tab/>
        <w:t>Prénom :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Né(e) le : </w:t>
      </w:r>
      <w:r w:rsidRPr="00E65DD7">
        <w:rPr>
          <w:rFonts w:ascii="Arial" w:hAnsi="Arial" w:cs="Arial"/>
          <w:sz w:val="22"/>
          <w:szCs w:val="22"/>
        </w:rPr>
        <w:tab/>
        <w:t>À :</w:t>
      </w:r>
    </w:p>
    <w:p w:rsidR="001C3F76" w:rsidRPr="00E65DD7" w:rsidRDefault="001C3F76" w:rsidP="001C3F76">
      <w:pPr>
        <w:tabs>
          <w:tab w:val="left" w:pos="2268"/>
          <w:tab w:val="left" w:pos="3969"/>
          <w:tab w:val="left" w:pos="5670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Agissant en qualité de :</w:t>
      </w:r>
      <w:r w:rsidRPr="00E65DD7">
        <w:rPr>
          <w:rFonts w:ascii="Arial" w:hAnsi="Arial" w:cs="Arial"/>
          <w:sz w:val="22"/>
          <w:szCs w:val="22"/>
        </w:rPr>
        <w:tab/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père</w:t>
      </w:r>
      <w:r w:rsidRPr="00E65DD7">
        <w:rPr>
          <w:rFonts w:ascii="Arial" w:hAnsi="Arial" w:cs="Arial"/>
          <w:sz w:val="22"/>
          <w:szCs w:val="22"/>
        </w:rPr>
        <w:tab/>
        <w:t xml:space="preserve">     </w:t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mère</w:t>
      </w:r>
      <w:r w:rsidRPr="00E65DD7">
        <w:rPr>
          <w:rFonts w:ascii="Arial" w:hAnsi="Arial" w:cs="Arial"/>
          <w:sz w:val="22"/>
          <w:szCs w:val="22"/>
        </w:rPr>
        <w:tab/>
        <w:t xml:space="preserve">     </w:t>
      </w:r>
      <w:r w:rsidRPr="00E65DD7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5DD7">
        <w:rPr>
          <w:rFonts w:ascii="Arial" w:hAnsi="Arial" w:cs="Arial"/>
          <w:sz w:val="22"/>
          <w:szCs w:val="22"/>
        </w:rPr>
        <w:instrText xml:space="preserve"> FORMCHECKBOX </w:instrText>
      </w:r>
      <w:r w:rsidR="00FB7BF1">
        <w:rPr>
          <w:rFonts w:ascii="Arial" w:hAnsi="Arial" w:cs="Arial"/>
          <w:sz w:val="22"/>
          <w:szCs w:val="22"/>
        </w:rPr>
      </w:r>
      <w:r w:rsidR="00FB7BF1">
        <w:rPr>
          <w:rFonts w:ascii="Arial" w:hAnsi="Arial" w:cs="Arial"/>
          <w:sz w:val="22"/>
          <w:szCs w:val="22"/>
        </w:rPr>
        <w:fldChar w:fldCharType="separate"/>
      </w:r>
      <w:r w:rsidRPr="00E65DD7">
        <w:rPr>
          <w:rFonts w:ascii="Arial" w:hAnsi="Arial" w:cs="Arial"/>
          <w:sz w:val="22"/>
          <w:szCs w:val="22"/>
        </w:rPr>
        <w:fldChar w:fldCharType="end"/>
      </w:r>
      <w:r w:rsidRPr="00E65DD7">
        <w:rPr>
          <w:rFonts w:ascii="Arial" w:hAnsi="Arial" w:cs="Arial"/>
          <w:sz w:val="22"/>
          <w:szCs w:val="22"/>
        </w:rPr>
        <w:t xml:space="preserve"> tuteur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Domicilié(e) :</w:t>
      </w:r>
    </w:p>
    <w:p w:rsidR="001C3F76" w:rsidRPr="00E65DD7" w:rsidRDefault="001C3F76" w:rsidP="001C3F76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Transfère / Transférons la garde concernant mon / notre fils – ma / notre fille :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Nom :</w:t>
      </w:r>
      <w:r w:rsidRPr="00E65DD7">
        <w:rPr>
          <w:rFonts w:ascii="Arial" w:hAnsi="Arial" w:cs="Arial"/>
          <w:sz w:val="22"/>
          <w:szCs w:val="22"/>
        </w:rPr>
        <w:tab/>
        <w:t>Prénom :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Né(e) le :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Domicilié(e) à :</w:t>
      </w:r>
    </w:p>
    <w:p w:rsidR="001C3F76" w:rsidRPr="00E65DD7" w:rsidRDefault="001C3F76" w:rsidP="001C3F76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À la (aux) personne(s) ci-dessous désignée(s) :</w:t>
      </w:r>
    </w:p>
    <w:p w:rsidR="001C3F76" w:rsidRPr="00E65DD7" w:rsidRDefault="001C3F76" w:rsidP="001C3F76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Nom : </w:t>
      </w:r>
      <w:r w:rsidRPr="00E65DD7">
        <w:rPr>
          <w:rFonts w:ascii="Arial" w:hAnsi="Arial" w:cs="Arial"/>
          <w:sz w:val="22"/>
          <w:szCs w:val="22"/>
        </w:rPr>
        <w:tab/>
        <w:t>Prénom :</w:t>
      </w:r>
    </w:p>
    <w:p w:rsidR="001C3F76" w:rsidRPr="00E65DD7" w:rsidRDefault="001C3F76" w:rsidP="001C3F76">
      <w:pPr>
        <w:tabs>
          <w:tab w:val="left" w:pos="4253"/>
        </w:tabs>
        <w:spacing w:line="480" w:lineRule="auto"/>
        <w:rPr>
          <w:rFonts w:ascii="Arial" w:hAnsi="Arial" w:cs="Arial"/>
          <w:sz w:val="20"/>
          <w:szCs w:val="22"/>
        </w:rPr>
      </w:pPr>
      <w:r w:rsidRPr="00E65DD7">
        <w:rPr>
          <w:rFonts w:ascii="Arial" w:hAnsi="Arial" w:cs="Arial"/>
          <w:sz w:val="22"/>
          <w:szCs w:val="22"/>
        </w:rPr>
        <w:t xml:space="preserve">Nom : </w:t>
      </w:r>
      <w:r w:rsidRPr="00E65DD7">
        <w:rPr>
          <w:rFonts w:ascii="Arial" w:hAnsi="Arial" w:cs="Arial"/>
          <w:sz w:val="20"/>
          <w:szCs w:val="22"/>
        </w:rPr>
        <w:tab/>
        <w:t>Prénom :</w:t>
      </w:r>
    </w:p>
    <w:p w:rsidR="001C3F76" w:rsidRPr="00E65DD7" w:rsidRDefault="001C3F76" w:rsidP="001C3F76">
      <w:pPr>
        <w:tabs>
          <w:tab w:val="left" w:pos="4253"/>
        </w:tabs>
        <w:spacing w:line="360" w:lineRule="auto"/>
        <w:rPr>
          <w:rFonts w:ascii="Arial" w:hAnsi="Arial" w:cs="Arial"/>
          <w:sz w:val="20"/>
          <w:szCs w:val="22"/>
        </w:rPr>
      </w:pPr>
      <w:r w:rsidRPr="00E65DD7">
        <w:rPr>
          <w:rFonts w:ascii="Arial" w:hAnsi="Arial" w:cs="Arial"/>
          <w:sz w:val="20"/>
          <w:szCs w:val="22"/>
        </w:rPr>
        <w:t>Domicilié(s) :</w:t>
      </w:r>
    </w:p>
    <w:p w:rsidR="001C3F76" w:rsidRPr="00E65DD7" w:rsidRDefault="001C3F76" w:rsidP="001C3F76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76" w:rsidRPr="00E65DD7" w:rsidRDefault="001C3F76" w:rsidP="001C3F76">
      <w:pPr>
        <w:tabs>
          <w:tab w:val="left" w:pos="4253"/>
          <w:tab w:val="left" w:pos="5101"/>
        </w:tabs>
        <w:spacing w:line="480" w:lineRule="auto"/>
        <w:rPr>
          <w:rFonts w:ascii="Arial" w:hAnsi="Arial" w:cs="Arial"/>
          <w:sz w:val="22"/>
          <w:szCs w:val="22"/>
        </w:rPr>
      </w:pPr>
      <w:r w:rsidRPr="00E65DD7">
        <w:rPr>
          <w:rFonts w:ascii="Arial" w:hAnsi="Arial" w:cs="Arial"/>
          <w:sz w:val="22"/>
          <w:szCs w:val="22"/>
        </w:rPr>
        <w:t>Fait à :</w:t>
      </w:r>
    </w:p>
    <w:p w:rsidR="00243F86" w:rsidRDefault="001C3F76" w:rsidP="001C3F76">
      <w:pPr>
        <w:tabs>
          <w:tab w:val="left" w:pos="2268"/>
          <w:tab w:val="left" w:pos="5954"/>
        </w:tabs>
        <w:spacing w:line="480" w:lineRule="auto"/>
        <w:ind w:right="705"/>
        <w:jc w:val="both"/>
      </w:pPr>
      <w:r w:rsidRPr="00E65DD7">
        <w:rPr>
          <w:rFonts w:ascii="Arial" w:hAnsi="Arial" w:cs="Arial"/>
          <w:sz w:val="22"/>
          <w:szCs w:val="22"/>
        </w:rPr>
        <w:t xml:space="preserve">Date : </w:t>
      </w:r>
      <w:r w:rsidRPr="00E65DD7">
        <w:rPr>
          <w:rFonts w:ascii="Arial" w:hAnsi="Arial" w:cs="Arial"/>
          <w:sz w:val="22"/>
          <w:szCs w:val="22"/>
        </w:rPr>
        <w:tab/>
        <w:t xml:space="preserve">Signature père :                              </w:t>
      </w:r>
      <w:r w:rsidRPr="00E65DD7">
        <w:rPr>
          <w:rFonts w:ascii="Arial" w:hAnsi="Arial" w:cs="Arial"/>
          <w:sz w:val="22"/>
          <w:szCs w:val="22"/>
        </w:rPr>
        <w:tab/>
        <w:t>Signature mère :</w:t>
      </w:r>
    </w:p>
    <w:sectPr w:rsidR="00243F86" w:rsidSect="00FC24DD">
      <w:headerReference w:type="default" r:id="rId7"/>
      <w:footerReference w:type="default" r:id="rId8"/>
      <w:pgSz w:w="11906" w:h="16838"/>
      <w:pgMar w:top="673" w:right="424" w:bottom="284" w:left="540" w:header="56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BF" w:rsidRDefault="00246DBF">
      <w:r>
        <w:separator/>
      </w:r>
    </w:p>
  </w:endnote>
  <w:endnote w:type="continuationSeparator" w:id="0">
    <w:p w:rsidR="00246DBF" w:rsidRDefault="002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4DD" w:rsidRDefault="001C3F76">
    <w:pPr>
      <w:pStyle w:val="Pieddepage"/>
      <w:jc w:val="right"/>
      <w:rPr>
        <w:rFonts w:ascii="Arial" w:hAnsi="Arial" w:cs="Arial"/>
        <w:sz w:val="16"/>
      </w:rPr>
    </w:pPr>
    <w:r>
      <w:rPr>
        <w:rStyle w:val="Numrodepage"/>
        <w:rFonts w:ascii="Arial" w:hAnsi="Arial" w:cs="Arial"/>
        <w:sz w:val="16"/>
      </w:rPr>
      <w:t xml:space="preserve">Page 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PAGE </w:instrText>
    </w:r>
    <w:r>
      <w:rPr>
        <w:rStyle w:val="Numrodepage"/>
        <w:rFonts w:ascii="Arial" w:hAnsi="Arial" w:cs="Arial"/>
        <w:sz w:val="16"/>
      </w:rPr>
      <w:fldChar w:fldCharType="separate"/>
    </w:r>
    <w:r w:rsidR="00FB7BF1">
      <w:rPr>
        <w:rStyle w:val="Numrodepage"/>
        <w:rFonts w:ascii="Arial" w:hAnsi="Arial" w:cs="Arial"/>
        <w:noProof/>
        <w:sz w:val="16"/>
      </w:rPr>
      <w:t>1</w:t>
    </w:r>
    <w:r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</w:rPr>
      <w:t>/</w:t>
    </w:r>
    <w:r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</w:rPr>
      <w:instrText xml:space="preserve"> NUMPAGES </w:instrText>
    </w:r>
    <w:r>
      <w:rPr>
        <w:rStyle w:val="Numrodepage"/>
        <w:rFonts w:ascii="Arial" w:hAnsi="Arial" w:cs="Arial"/>
        <w:sz w:val="16"/>
      </w:rPr>
      <w:fldChar w:fldCharType="separate"/>
    </w:r>
    <w:r w:rsidR="00FB7BF1">
      <w:rPr>
        <w:rStyle w:val="Numrodepage"/>
        <w:rFonts w:ascii="Arial" w:hAnsi="Arial" w:cs="Arial"/>
        <w:noProof/>
        <w:sz w:val="16"/>
      </w:rPr>
      <w:t>1</w:t>
    </w:r>
    <w:r>
      <w:rPr>
        <w:rStyle w:val="Numrodepage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BF" w:rsidRDefault="00246DBF">
      <w:r>
        <w:separator/>
      </w:r>
    </w:p>
  </w:footnote>
  <w:footnote w:type="continuationSeparator" w:id="0">
    <w:p w:rsidR="00246DBF" w:rsidRDefault="0024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4DD" w:rsidRDefault="00FB7BF1">
    <w:pPr>
      <w:pStyle w:val="En-tte"/>
      <w:tabs>
        <w:tab w:val="clear" w:pos="4536"/>
        <w:tab w:val="clear" w:pos="9072"/>
        <w:tab w:val="left" w:pos="42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76"/>
    <w:rsid w:val="001C3F76"/>
    <w:rsid w:val="00246DBF"/>
    <w:rsid w:val="0071748B"/>
    <w:rsid w:val="00E128A2"/>
    <w:rsid w:val="00E508B9"/>
    <w:rsid w:val="00F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D3392-62BA-465D-AB72-45E795F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1C3F76"/>
    <w:pPr>
      <w:keepNext/>
      <w:tabs>
        <w:tab w:val="left" w:pos="0"/>
      </w:tabs>
      <w:spacing w:line="360" w:lineRule="auto"/>
      <w:ind w:right="1190"/>
      <w:jc w:val="center"/>
      <w:outlineLvl w:val="1"/>
    </w:pPr>
    <w:rPr>
      <w:rFonts w:ascii="Arial" w:hAnsi="Arial"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C3F7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de-DE"/>
    </w:rPr>
  </w:style>
  <w:style w:type="character" w:customStyle="1" w:styleId="En-tteCar">
    <w:name w:val="En-tête Car"/>
    <w:basedOn w:val="Policepardfaut"/>
    <w:link w:val="En-tte"/>
    <w:rsid w:val="001C3F7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rsid w:val="001C3F7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1C3F7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Numrodepage">
    <w:name w:val="page number"/>
    <w:basedOn w:val="Policepardfaut"/>
    <w:rsid w:val="001C3F76"/>
  </w:style>
  <w:style w:type="character" w:customStyle="1" w:styleId="Titre2Car">
    <w:name w:val="Titre 2 Car"/>
    <w:basedOn w:val="Policepardfaut"/>
    <w:link w:val="Titre2"/>
    <w:rsid w:val="001C3F76"/>
    <w:rPr>
      <w:rFonts w:ascii="Arial" w:eastAsia="Times New Roman" w:hAnsi="Arial" w:cs="Arial"/>
      <w:b/>
      <w:sz w:val="1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3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F7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Hinfray</dc:creator>
  <cp:lastModifiedBy>pelfrena</cp:lastModifiedBy>
  <cp:revision>3</cp:revision>
  <dcterms:created xsi:type="dcterms:W3CDTF">2019-01-30T08:35:00Z</dcterms:created>
  <dcterms:modified xsi:type="dcterms:W3CDTF">2021-11-17T14:16:00Z</dcterms:modified>
</cp:coreProperties>
</file>